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7D6B" w14:textId="77777777" w:rsidR="003C1D70" w:rsidRPr="00DE1C89" w:rsidRDefault="003C1D70" w:rsidP="003C1D70">
      <w:pPr>
        <w:jc w:val="both"/>
        <w:rPr>
          <w:sz w:val="22"/>
          <w:szCs w:val="22"/>
        </w:rPr>
      </w:pPr>
      <w:r>
        <w:rPr>
          <w:sz w:val="22"/>
          <w:szCs w:val="22"/>
        </w:rPr>
        <w:t>Modello</w:t>
      </w:r>
      <w:r w:rsidRPr="00DE1C89">
        <w:rPr>
          <w:sz w:val="22"/>
          <w:szCs w:val="22"/>
        </w:rPr>
        <w:t xml:space="preserve"> A</w:t>
      </w:r>
    </w:p>
    <w:p w14:paraId="40FA311C" w14:textId="77777777" w:rsidR="003C1D70" w:rsidRPr="00DE1C89" w:rsidRDefault="003C1D70" w:rsidP="003C1D70">
      <w:pPr>
        <w:rPr>
          <w:sz w:val="22"/>
          <w:szCs w:val="22"/>
        </w:rPr>
      </w:pPr>
    </w:p>
    <w:p w14:paraId="593AE4B3" w14:textId="77777777" w:rsidR="003C1D70" w:rsidRPr="00DE1C89" w:rsidRDefault="003C1D70" w:rsidP="003C1D70">
      <w:pPr>
        <w:rPr>
          <w:sz w:val="22"/>
          <w:szCs w:val="22"/>
        </w:rPr>
      </w:pPr>
      <w:r w:rsidRPr="00DE1C89">
        <w:rPr>
          <w:sz w:val="22"/>
          <w:szCs w:val="22"/>
        </w:rPr>
        <w:tab/>
      </w:r>
      <w:r w:rsidRPr="00DE1C89">
        <w:rPr>
          <w:sz w:val="22"/>
          <w:szCs w:val="22"/>
        </w:rPr>
        <w:tab/>
      </w:r>
      <w:r w:rsidRPr="00DE1C89">
        <w:rPr>
          <w:sz w:val="22"/>
          <w:szCs w:val="22"/>
        </w:rPr>
        <w:tab/>
      </w:r>
      <w:r w:rsidRPr="00DE1C89">
        <w:rPr>
          <w:sz w:val="22"/>
          <w:szCs w:val="22"/>
        </w:rPr>
        <w:tab/>
      </w:r>
      <w:r w:rsidRPr="00DE1C89">
        <w:rPr>
          <w:sz w:val="22"/>
          <w:szCs w:val="22"/>
        </w:rPr>
        <w:tab/>
      </w:r>
      <w:r w:rsidRPr="00DE1C89">
        <w:rPr>
          <w:sz w:val="22"/>
          <w:szCs w:val="22"/>
        </w:rPr>
        <w:tab/>
      </w:r>
      <w:r w:rsidRPr="00DE1C89">
        <w:rPr>
          <w:sz w:val="22"/>
          <w:szCs w:val="22"/>
        </w:rPr>
        <w:tab/>
        <w:t xml:space="preserve">SPETT. </w:t>
      </w:r>
    </w:p>
    <w:p w14:paraId="43648596" w14:textId="77777777" w:rsidR="003C1D70" w:rsidRPr="00DE1C89" w:rsidRDefault="003C1D70" w:rsidP="003C1D70">
      <w:pPr>
        <w:ind w:left="4248" w:firstLine="708"/>
        <w:rPr>
          <w:sz w:val="22"/>
          <w:szCs w:val="22"/>
        </w:rPr>
      </w:pPr>
      <w:r w:rsidRPr="00DE1C89">
        <w:rPr>
          <w:sz w:val="22"/>
          <w:szCs w:val="22"/>
        </w:rPr>
        <w:t>COMUNE DI VIGOLO</w:t>
      </w:r>
    </w:p>
    <w:p w14:paraId="0265AE2D" w14:textId="77777777" w:rsidR="003C1D70" w:rsidRPr="00DE1C89" w:rsidRDefault="003C1D70" w:rsidP="003C1D70">
      <w:pPr>
        <w:rPr>
          <w:sz w:val="22"/>
          <w:szCs w:val="22"/>
        </w:rPr>
      </w:pPr>
    </w:p>
    <w:p w14:paraId="11D7B04B" w14:textId="19CF83E2" w:rsidR="003C1D70" w:rsidRPr="00DE1C89" w:rsidRDefault="003C1D70" w:rsidP="003C1D70">
      <w:pPr>
        <w:jc w:val="both"/>
        <w:rPr>
          <w:b/>
          <w:sz w:val="22"/>
          <w:szCs w:val="22"/>
        </w:rPr>
      </w:pPr>
      <w:r w:rsidRPr="00DE1C89">
        <w:rPr>
          <w:b/>
          <w:sz w:val="22"/>
          <w:szCs w:val="22"/>
        </w:rPr>
        <w:t xml:space="preserve">RICHIESTA DI PARTECIPAZIONE AL BANDO DI GARA E DICHIARAZIONI </w:t>
      </w:r>
      <w:r w:rsidRPr="00DB4E42">
        <w:rPr>
          <w:b/>
          <w:sz w:val="22"/>
          <w:szCs w:val="22"/>
        </w:rPr>
        <w:t xml:space="preserve">PER </w:t>
      </w:r>
      <w:r w:rsidRPr="008B695C">
        <w:rPr>
          <w:b/>
          <w:bCs/>
          <w:sz w:val="23"/>
          <w:szCs w:val="23"/>
        </w:rPr>
        <w:t>L’A</w:t>
      </w:r>
      <w:r>
        <w:rPr>
          <w:b/>
          <w:bCs/>
          <w:sz w:val="23"/>
          <w:szCs w:val="23"/>
        </w:rPr>
        <w:t xml:space="preserve">LIENAZIONE DI </w:t>
      </w:r>
      <w:bookmarkStart w:id="0" w:name="_Hlk219539890"/>
      <w:r>
        <w:rPr>
          <w:b/>
          <w:bCs/>
          <w:sz w:val="23"/>
          <w:szCs w:val="23"/>
        </w:rPr>
        <w:t>PARTE</w:t>
      </w:r>
      <w:r w:rsidRPr="008B695C">
        <w:rPr>
          <w:b/>
          <w:bCs/>
          <w:sz w:val="23"/>
          <w:szCs w:val="23"/>
        </w:rPr>
        <w:t xml:space="preserve"> </w:t>
      </w:r>
      <w:r>
        <w:rPr>
          <w:b/>
          <w:bCs/>
          <w:caps/>
          <w:sz w:val="23"/>
          <w:szCs w:val="23"/>
        </w:rPr>
        <w:t>DI UN TERRENO DI PROPRIETÀ COMUNALE, SITO IN LOCALITÀ SQUADRE, di</w:t>
      </w:r>
      <w:r w:rsidRPr="00CC1D1A">
        <w:rPr>
          <w:b/>
          <w:bCs/>
          <w:caps/>
          <w:sz w:val="23"/>
          <w:szCs w:val="23"/>
        </w:rPr>
        <w:t xml:space="preserve"> superficie di mq </w:t>
      </w:r>
      <w:r>
        <w:rPr>
          <w:b/>
          <w:bCs/>
          <w:caps/>
          <w:sz w:val="23"/>
          <w:szCs w:val="23"/>
        </w:rPr>
        <w:t xml:space="preserve">310, </w:t>
      </w:r>
      <w:r w:rsidRPr="00CC1D1A">
        <w:rPr>
          <w:b/>
          <w:bCs/>
          <w:caps/>
          <w:sz w:val="23"/>
          <w:szCs w:val="23"/>
        </w:rPr>
        <w:t>da stralciare da</w:t>
      </w:r>
      <w:r>
        <w:rPr>
          <w:b/>
          <w:bCs/>
          <w:caps/>
          <w:sz w:val="23"/>
          <w:szCs w:val="23"/>
        </w:rPr>
        <w:t>L</w:t>
      </w:r>
      <w:r w:rsidRPr="00CC1D1A">
        <w:rPr>
          <w:b/>
          <w:bCs/>
          <w:caps/>
          <w:sz w:val="23"/>
          <w:szCs w:val="23"/>
        </w:rPr>
        <w:t xml:space="preserve"> mapp. </w:t>
      </w:r>
      <w:r>
        <w:rPr>
          <w:b/>
          <w:bCs/>
          <w:caps/>
          <w:sz w:val="23"/>
          <w:szCs w:val="23"/>
        </w:rPr>
        <w:t>N. 2667</w:t>
      </w:r>
      <w:bookmarkEnd w:id="0"/>
      <w:r w:rsidRPr="00DE1C89">
        <w:rPr>
          <w:b/>
          <w:sz w:val="22"/>
          <w:szCs w:val="22"/>
        </w:rPr>
        <w:t>.</w:t>
      </w:r>
    </w:p>
    <w:p w14:paraId="1A92ECB7" w14:textId="77777777" w:rsidR="003C1D70" w:rsidRPr="00DE1C89" w:rsidRDefault="003C1D70" w:rsidP="003C1D70">
      <w:pPr>
        <w:rPr>
          <w:sz w:val="22"/>
          <w:szCs w:val="22"/>
        </w:rPr>
      </w:pPr>
    </w:p>
    <w:p w14:paraId="118FED31" w14:textId="77777777" w:rsidR="003C1D70" w:rsidRPr="00DE1C89" w:rsidRDefault="003C1D70" w:rsidP="003C1D70">
      <w:pPr>
        <w:spacing w:line="360" w:lineRule="auto"/>
        <w:jc w:val="both"/>
        <w:rPr>
          <w:sz w:val="22"/>
          <w:szCs w:val="22"/>
        </w:rPr>
      </w:pPr>
      <w:r w:rsidRPr="00DE1C89">
        <w:rPr>
          <w:sz w:val="22"/>
          <w:szCs w:val="22"/>
        </w:rPr>
        <w:t>Il sottoscritto ________________________________________________________________________</w:t>
      </w:r>
    </w:p>
    <w:p w14:paraId="598B39EE" w14:textId="77777777" w:rsidR="003C1D70" w:rsidRPr="00DE1C89" w:rsidRDefault="003C1D70" w:rsidP="003C1D70">
      <w:pPr>
        <w:spacing w:line="360" w:lineRule="auto"/>
        <w:jc w:val="both"/>
        <w:rPr>
          <w:sz w:val="22"/>
          <w:szCs w:val="22"/>
        </w:rPr>
      </w:pPr>
      <w:r w:rsidRPr="00DE1C89">
        <w:rPr>
          <w:sz w:val="22"/>
          <w:szCs w:val="22"/>
        </w:rPr>
        <w:t>Nato a _______________________________________il _____________________________________</w:t>
      </w:r>
    </w:p>
    <w:p w14:paraId="4D3A4417" w14:textId="77777777" w:rsidR="003C1D70" w:rsidRPr="00DE1C89" w:rsidRDefault="003C1D70" w:rsidP="003C1D70">
      <w:pPr>
        <w:spacing w:line="360" w:lineRule="auto"/>
        <w:jc w:val="both"/>
        <w:rPr>
          <w:sz w:val="22"/>
          <w:szCs w:val="22"/>
        </w:rPr>
      </w:pPr>
      <w:r w:rsidRPr="00DE1C89">
        <w:rPr>
          <w:sz w:val="22"/>
          <w:szCs w:val="22"/>
        </w:rPr>
        <w:t>C.F. n. ______________________________________________________________________________</w:t>
      </w:r>
    </w:p>
    <w:p w14:paraId="4F52FE05" w14:textId="77777777" w:rsidR="003C1D70" w:rsidRPr="00DE1C89" w:rsidRDefault="003C1D70" w:rsidP="003C1D70">
      <w:pPr>
        <w:spacing w:line="360" w:lineRule="auto"/>
        <w:jc w:val="both"/>
        <w:rPr>
          <w:sz w:val="22"/>
          <w:szCs w:val="22"/>
        </w:rPr>
      </w:pPr>
      <w:r w:rsidRPr="00DE1C89">
        <w:rPr>
          <w:sz w:val="22"/>
          <w:szCs w:val="22"/>
        </w:rPr>
        <w:t>Residente a ___________________________in Via _________________________________n°_______</w:t>
      </w:r>
    </w:p>
    <w:p w14:paraId="3DE7F396" w14:textId="77777777" w:rsidR="003C1D70" w:rsidRPr="00DE1C89" w:rsidRDefault="003C1D70" w:rsidP="003C1D70">
      <w:pPr>
        <w:spacing w:line="360" w:lineRule="auto"/>
        <w:jc w:val="both"/>
        <w:rPr>
          <w:sz w:val="22"/>
          <w:szCs w:val="22"/>
        </w:rPr>
      </w:pPr>
      <w:r w:rsidRPr="00DE1C89">
        <w:rPr>
          <w:sz w:val="22"/>
          <w:szCs w:val="22"/>
        </w:rPr>
        <w:t>Telefono n. ________________________ e-mail:____________________________________________</w:t>
      </w:r>
    </w:p>
    <w:p w14:paraId="06789F4E" w14:textId="77777777" w:rsidR="003C1D70" w:rsidRDefault="003C1D70" w:rsidP="003C1D70">
      <w:pPr>
        <w:spacing w:line="360" w:lineRule="auto"/>
        <w:jc w:val="both"/>
        <w:rPr>
          <w:sz w:val="22"/>
          <w:szCs w:val="22"/>
        </w:rPr>
      </w:pPr>
      <w:r>
        <w:rPr>
          <w:sz w:val="22"/>
          <w:szCs w:val="22"/>
        </w:rPr>
        <w:t>In qualità di:</w:t>
      </w:r>
    </w:p>
    <w:p w14:paraId="5C8436B2" w14:textId="77777777" w:rsidR="003C1D70" w:rsidRDefault="003C1D70" w:rsidP="003C1D70">
      <w:pPr>
        <w:spacing w:line="360" w:lineRule="auto"/>
        <w:jc w:val="both"/>
        <w:rPr>
          <w:sz w:val="22"/>
          <w:szCs w:val="22"/>
        </w:rPr>
      </w:pPr>
      <w:r>
        <w:rPr>
          <w:sz w:val="22"/>
          <w:szCs w:val="22"/>
        </w:rPr>
        <w:t>(  )</w:t>
      </w:r>
      <w:r>
        <w:rPr>
          <w:sz w:val="22"/>
          <w:szCs w:val="22"/>
        </w:rPr>
        <w:tab/>
        <w:t>persona fisica</w:t>
      </w:r>
    </w:p>
    <w:p w14:paraId="57332FD1" w14:textId="77777777" w:rsidR="003C1D70" w:rsidRPr="00DE1C89" w:rsidRDefault="003C1D70" w:rsidP="003C1D70">
      <w:pPr>
        <w:spacing w:line="360" w:lineRule="auto"/>
        <w:jc w:val="both"/>
        <w:rPr>
          <w:sz w:val="22"/>
          <w:szCs w:val="22"/>
        </w:rPr>
      </w:pPr>
      <w:r w:rsidRPr="00DE1C89">
        <w:rPr>
          <w:sz w:val="22"/>
          <w:szCs w:val="22"/>
        </w:rPr>
        <w:t>(  )</w:t>
      </w:r>
      <w:r w:rsidRPr="00DE1C89">
        <w:rPr>
          <w:sz w:val="22"/>
          <w:szCs w:val="22"/>
        </w:rPr>
        <w:tab/>
        <w:t>titolare</w:t>
      </w:r>
    </w:p>
    <w:p w14:paraId="61BE4701" w14:textId="77777777" w:rsidR="003C1D70" w:rsidRPr="00DE1C89" w:rsidRDefault="003C1D70" w:rsidP="003C1D70">
      <w:pPr>
        <w:spacing w:line="360" w:lineRule="auto"/>
        <w:jc w:val="both"/>
        <w:rPr>
          <w:sz w:val="22"/>
          <w:szCs w:val="22"/>
        </w:rPr>
      </w:pPr>
      <w:r w:rsidRPr="00DE1C89">
        <w:rPr>
          <w:sz w:val="22"/>
          <w:szCs w:val="22"/>
        </w:rPr>
        <w:t>(  )</w:t>
      </w:r>
      <w:r w:rsidRPr="00DE1C89">
        <w:rPr>
          <w:sz w:val="22"/>
          <w:szCs w:val="22"/>
        </w:rPr>
        <w:tab/>
        <w:t>rappresentante legale</w:t>
      </w:r>
    </w:p>
    <w:p w14:paraId="5BB6E8A6" w14:textId="77777777" w:rsidR="003C1D70" w:rsidRPr="00DE1C89" w:rsidRDefault="003C1D70" w:rsidP="003C1D70">
      <w:pPr>
        <w:spacing w:line="360" w:lineRule="auto"/>
        <w:jc w:val="both"/>
        <w:rPr>
          <w:sz w:val="22"/>
          <w:szCs w:val="22"/>
        </w:rPr>
      </w:pPr>
      <w:r w:rsidRPr="00DE1C89">
        <w:rPr>
          <w:sz w:val="22"/>
          <w:szCs w:val="22"/>
        </w:rPr>
        <w:t>(  )</w:t>
      </w:r>
      <w:r w:rsidRPr="00DE1C89">
        <w:rPr>
          <w:sz w:val="22"/>
          <w:szCs w:val="22"/>
        </w:rPr>
        <w:tab/>
        <w:t>procuratore della Ditta _________________________________________________, con sede nel</w:t>
      </w:r>
    </w:p>
    <w:p w14:paraId="130808BE" w14:textId="77777777" w:rsidR="003C1D70" w:rsidRPr="00DE1C89" w:rsidRDefault="003C1D70" w:rsidP="003C1D70">
      <w:pPr>
        <w:spacing w:line="360" w:lineRule="auto"/>
        <w:jc w:val="both"/>
        <w:rPr>
          <w:sz w:val="22"/>
          <w:szCs w:val="22"/>
        </w:rPr>
      </w:pPr>
      <w:r w:rsidRPr="00DE1C89">
        <w:rPr>
          <w:sz w:val="22"/>
          <w:szCs w:val="22"/>
        </w:rPr>
        <w:t>Comune di ____________________________Prov. ____________Stato ___________________________</w:t>
      </w:r>
    </w:p>
    <w:p w14:paraId="36440BBC" w14:textId="77777777" w:rsidR="003C1D70" w:rsidRPr="00DE1C89" w:rsidRDefault="003C1D70" w:rsidP="003C1D70">
      <w:pPr>
        <w:spacing w:line="360" w:lineRule="auto"/>
        <w:jc w:val="both"/>
        <w:rPr>
          <w:sz w:val="22"/>
          <w:szCs w:val="22"/>
        </w:rPr>
      </w:pPr>
      <w:r w:rsidRPr="00DE1C89">
        <w:rPr>
          <w:sz w:val="22"/>
          <w:szCs w:val="22"/>
        </w:rPr>
        <w:t>Via ________________________________________n° ______</w:t>
      </w:r>
    </w:p>
    <w:p w14:paraId="6B82F34D" w14:textId="77777777" w:rsidR="003C1D70" w:rsidRPr="00DE1C89" w:rsidRDefault="003C1D70" w:rsidP="003C1D70">
      <w:pPr>
        <w:spacing w:line="360" w:lineRule="auto"/>
        <w:jc w:val="both"/>
        <w:rPr>
          <w:sz w:val="22"/>
          <w:szCs w:val="22"/>
        </w:rPr>
      </w:pPr>
      <w:r w:rsidRPr="00DE1C89">
        <w:rPr>
          <w:sz w:val="22"/>
          <w:szCs w:val="22"/>
        </w:rPr>
        <w:t>Con codice fiscale n° __________________________________________________________ e con partita Iva n° _____________________________________, telefono n. ________________________________</w:t>
      </w:r>
    </w:p>
    <w:p w14:paraId="19BCC02B" w14:textId="77777777" w:rsidR="003C1D70" w:rsidRPr="00DE1C89" w:rsidRDefault="003C1D70" w:rsidP="003C1D70">
      <w:pPr>
        <w:spacing w:line="360" w:lineRule="auto"/>
        <w:jc w:val="both"/>
        <w:rPr>
          <w:sz w:val="22"/>
          <w:szCs w:val="22"/>
        </w:rPr>
      </w:pPr>
      <w:r w:rsidRPr="00DE1C89">
        <w:rPr>
          <w:sz w:val="22"/>
          <w:szCs w:val="22"/>
        </w:rPr>
        <w:t>Fax n. ______________________________</w:t>
      </w:r>
    </w:p>
    <w:p w14:paraId="7924FA60" w14:textId="77777777" w:rsidR="003C1D70" w:rsidRPr="00DE1C89" w:rsidRDefault="003C1D70" w:rsidP="003C1D70">
      <w:pPr>
        <w:spacing w:line="360" w:lineRule="auto"/>
        <w:jc w:val="both"/>
        <w:rPr>
          <w:sz w:val="22"/>
          <w:szCs w:val="22"/>
        </w:rPr>
      </w:pPr>
      <w:r w:rsidRPr="00DE1C89">
        <w:rPr>
          <w:sz w:val="22"/>
          <w:szCs w:val="22"/>
        </w:rPr>
        <w:t>Con la presente</w:t>
      </w:r>
    </w:p>
    <w:p w14:paraId="1AA61D07" w14:textId="77777777" w:rsidR="003C1D70" w:rsidRPr="00DE1C89" w:rsidRDefault="003C1D70" w:rsidP="003C1D70">
      <w:pPr>
        <w:rPr>
          <w:sz w:val="22"/>
          <w:szCs w:val="22"/>
        </w:rPr>
      </w:pPr>
    </w:p>
    <w:p w14:paraId="71B45B99" w14:textId="77777777" w:rsidR="003C1D70" w:rsidRPr="00DE1C89" w:rsidRDefault="003C1D70" w:rsidP="003C1D70">
      <w:pPr>
        <w:jc w:val="center"/>
        <w:rPr>
          <w:sz w:val="22"/>
          <w:szCs w:val="22"/>
        </w:rPr>
      </w:pPr>
      <w:r w:rsidRPr="00DE1C89">
        <w:rPr>
          <w:sz w:val="22"/>
          <w:szCs w:val="22"/>
        </w:rPr>
        <w:t>C H I E D E</w:t>
      </w:r>
    </w:p>
    <w:p w14:paraId="2F2AF66B" w14:textId="77777777" w:rsidR="003C1D70" w:rsidRPr="00DE1C89" w:rsidRDefault="003C1D70" w:rsidP="003C1D70">
      <w:pPr>
        <w:rPr>
          <w:sz w:val="22"/>
          <w:szCs w:val="22"/>
        </w:rPr>
      </w:pPr>
    </w:p>
    <w:p w14:paraId="1E3C27D6" w14:textId="77777777" w:rsidR="003C1D70" w:rsidRDefault="003C1D70" w:rsidP="003C1D70">
      <w:pPr>
        <w:jc w:val="both"/>
        <w:rPr>
          <w:sz w:val="22"/>
          <w:szCs w:val="22"/>
        </w:rPr>
      </w:pPr>
      <w:r w:rsidRPr="00DE1C89">
        <w:rPr>
          <w:sz w:val="22"/>
          <w:szCs w:val="22"/>
        </w:rPr>
        <w:t>come:</w:t>
      </w:r>
    </w:p>
    <w:p w14:paraId="04D102BB" w14:textId="77777777" w:rsidR="003C1D70" w:rsidRDefault="003C1D70" w:rsidP="003C1D70">
      <w:pPr>
        <w:jc w:val="both"/>
        <w:rPr>
          <w:sz w:val="22"/>
          <w:szCs w:val="22"/>
        </w:rPr>
      </w:pPr>
    </w:p>
    <w:p w14:paraId="61626612" w14:textId="77777777" w:rsidR="003C1D70" w:rsidRPr="00DE1C89" w:rsidRDefault="003C1D70" w:rsidP="003C1D70">
      <w:pPr>
        <w:jc w:val="both"/>
        <w:rPr>
          <w:sz w:val="22"/>
          <w:szCs w:val="22"/>
        </w:rPr>
      </w:pPr>
      <w:r>
        <w:rPr>
          <w:sz w:val="22"/>
          <w:szCs w:val="22"/>
        </w:rPr>
        <w:t>(  )</w:t>
      </w:r>
      <w:r>
        <w:rPr>
          <w:sz w:val="22"/>
          <w:szCs w:val="22"/>
        </w:rPr>
        <w:tab/>
        <w:t>Persona fisica;</w:t>
      </w:r>
    </w:p>
    <w:p w14:paraId="16F2ABD7" w14:textId="77777777" w:rsidR="003C1D70" w:rsidRDefault="003C1D70" w:rsidP="003C1D70">
      <w:pPr>
        <w:jc w:val="both"/>
        <w:rPr>
          <w:sz w:val="22"/>
          <w:szCs w:val="22"/>
        </w:rPr>
      </w:pPr>
      <w:r w:rsidRPr="00DE1C89">
        <w:rPr>
          <w:sz w:val="22"/>
          <w:szCs w:val="22"/>
        </w:rPr>
        <w:t xml:space="preserve">(  ) </w:t>
      </w:r>
      <w:r w:rsidRPr="00DE1C89">
        <w:rPr>
          <w:sz w:val="22"/>
          <w:szCs w:val="22"/>
        </w:rPr>
        <w:tab/>
      </w:r>
      <w:r>
        <w:rPr>
          <w:sz w:val="22"/>
          <w:szCs w:val="22"/>
        </w:rPr>
        <w:t>Persona giuridica</w:t>
      </w:r>
      <w:r w:rsidRPr="00DE1C89">
        <w:rPr>
          <w:sz w:val="22"/>
          <w:szCs w:val="22"/>
        </w:rPr>
        <w:t>;</w:t>
      </w:r>
    </w:p>
    <w:p w14:paraId="76B70EC6" w14:textId="77777777" w:rsidR="003C1D70" w:rsidRPr="00DE1C89" w:rsidRDefault="003C1D70" w:rsidP="003C1D70">
      <w:pPr>
        <w:jc w:val="both"/>
        <w:rPr>
          <w:sz w:val="22"/>
          <w:szCs w:val="22"/>
        </w:rPr>
      </w:pPr>
    </w:p>
    <w:p w14:paraId="67BEC08E" w14:textId="6CF74F58" w:rsidR="003C1D70" w:rsidRDefault="003C1D70" w:rsidP="003C1D70">
      <w:pPr>
        <w:jc w:val="both"/>
        <w:rPr>
          <w:sz w:val="22"/>
          <w:szCs w:val="22"/>
        </w:rPr>
      </w:pPr>
      <w:r w:rsidRPr="00DE1C89">
        <w:rPr>
          <w:sz w:val="22"/>
          <w:szCs w:val="22"/>
        </w:rPr>
        <w:t>di essere ammess</w:t>
      </w:r>
      <w:r>
        <w:rPr>
          <w:sz w:val="22"/>
          <w:szCs w:val="22"/>
        </w:rPr>
        <w:t>o</w:t>
      </w:r>
      <w:r w:rsidRPr="00DE1C89">
        <w:rPr>
          <w:sz w:val="22"/>
          <w:szCs w:val="22"/>
        </w:rPr>
        <w:t xml:space="preserve"> a partecipare al bando di gara per “</w:t>
      </w:r>
      <w:r>
        <w:rPr>
          <w:sz w:val="22"/>
          <w:szCs w:val="22"/>
        </w:rPr>
        <w:t xml:space="preserve">Alienazione </w:t>
      </w:r>
      <w:r w:rsidR="00C800C7">
        <w:rPr>
          <w:sz w:val="22"/>
          <w:szCs w:val="22"/>
        </w:rPr>
        <w:t xml:space="preserve">di </w:t>
      </w:r>
      <w:r w:rsidR="00C800C7" w:rsidRPr="00C800C7">
        <w:rPr>
          <w:sz w:val="22"/>
          <w:szCs w:val="22"/>
        </w:rPr>
        <w:t>parte di un terreno di proprietà comunale, sito in località Squadre, di superficie di mq 310, da stralciare dal mapp. n. 2667</w:t>
      </w:r>
      <w:r w:rsidRPr="00DE1C89">
        <w:rPr>
          <w:sz w:val="22"/>
          <w:szCs w:val="22"/>
        </w:rPr>
        <w:t>”.</w:t>
      </w:r>
    </w:p>
    <w:p w14:paraId="1BEE06E4" w14:textId="77777777" w:rsidR="003C1D70" w:rsidRPr="00DE1C89" w:rsidRDefault="003C1D70" w:rsidP="003C1D70">
      <w:pPr>
        <w:jc w:val="both"/>
        <w:rPr>
          <w:sz w:val="22"/>
          <w:szCs w:val="22"/>
        </w:rPr>
      </w:pPr>
    </w:p>
    <w:p w14:paraId="158B239C" w14:textId="77777777" w:rsidR="003C1D70" w:rsidRPr="00DE1C89" w:rsidRDefault="003C1D70" w:rsidP="003C1D70">
      <w:pPr>
        <w:jc w:val="both"/>
        <w:rPr>
          <w:sz w:val="22"/>
          <w:szCs w:val="22"/>
        </w:rPr>
      </w:pPr>
      <w:r w:rsidRPr="00DE1C89">
        <w:rPr>
          <w:sz w:val="22"/>
          <w:szCs w:val="22"/>
        </w:rPr>
        <w:t>A tal fine dichiara, sotto la propria responsabilità</w:t>
      </w:r>
      <w:r>
        <w:rPr>
          <w:sz w:val="22"/>
          <w:szCs w:val="22"/>
        </w:rPr>
        <w:t>:</w:t>
      </w:r>
    </w:p>
    <w:p w14:paraId="15E1D5CA" w14:textId="77777777" w:rsidR="003C1D70" w:rsidRPr="00DE1C89" w:rsidRDefault="003C1D70" w:rsidP="003C1D70">
      <w:pPr>
        <w:pStyle w:val="Paragrafoelenco"/>
        <w:numPr>
          <w:ilvl w:val="0"/>
          <w:numId w:val="1"/>
        </w:numPr>
        <w:jc w:val="both"/>
        <w:rPr>
          <w:sz w:val="22"/>
          <w:szCs w:val="22"/>
        </w:rPr>
      </w:pPr>
      <w:r w:rsidRPr="00DE1C89">
        <w:rPr>
          <w:sz w:val="22"/>
          <w:szCs w:val="22"/>
        </w:rPr>
        <w:t xml:space="preserve">di accettare tutte le clausole contenute nel bando pubblico di </w:t>
      </w:r>
      <w:r>
        <w:rPr>
          <w:sz w:val="22"/>
          <w:szCs w:val="22"/>
        </w:rPr>
        <w:t>gara;</w:t>
      </w:r>
    </w:p>
    <w:p w14:paraId="36F26023" w14:textId="4E5CFF6A" w:rsidR="003C1D70" w:rsidRPr="00DE1C89" w:rsidRDefault="003C1D70" w:rsidP="00C800C7">
      <w:pPr>
        <w:pStyle w:val="Paragrafoelenco"/>
        <w:numPr>
          <w:ilvl w:val="0"/>
          <w:numId w:val="1"/>
        </w:numPr>
        <w:jc w:val="both"/>
        <w:rPr>
          <w:sz w:val="22"/>
          <w:szCs w:val="22"/>
        </w:rPr>
      </w:pPr>
      <w:r w:rsidRPr="00DE1C89">
        <w:rPr>
          <w:sz w:val="22"/>
          <w:szCs w:val="22"/>
        </w:rPr>
        <w:t>di impegnarsi</w:t>
      </w:r>
      <w:r w:rsidRPr="00AD0446">
        <w:t xml:space="preserve"> </w:t>
      </w:r>
      <w:r w:rsidRPr="00AD0446">
        <w:rPr>
          <w:sz w:val="22"/>
          <w:szCs w:val="22"/>
        </w:rPr>
        <w:t xml:space="preserve">a </w:t>
      </w:r>
      <w:r w:rsidR="00C800C7" w:rsidRPr="00C800C7">
        <w:rPr>
          <w:sz w:val="22"/>
          <w:szCs w:val="22"/>
        </w:rPr>
        <w:t>mantenere eventuali servitù presenti sul terreno</w:t>
      </w:r>
      <w:r w:rsidR="00C800C7">
        <w:rPr>
          <w:sz w:val="22"/>
          <w:szCs w:val="22"/>
        </w:rPr>
        <w:t>;</w:t>
      </w:r>
    </w:p>
    <w:p w14:paraId="0B5EE91F" w14:textId="77777777" w:rsidR="003C1D70" w:rsidRPr="00DE1C89" w:rsidRDefault="003C1D70" w:rsidP="003C1D70">
      <w:pPr>
        <w:pStyle w:val="Paragrafoelenco"/>
        <w:numPr>
          <w:ilvl w:val="0"/>
          <w:numId w:val="1"/>
        </w:numPr>
        <w:jc w:val="both"/>
        <w:rPr>
          <w:sz w:val="22"/>
          <w:szCs w:val="22"/>
        </w:rPr>
      </w:pPr>
      <w:r w:rsidRPr="00DE1C89">
        <w:rPr>
          <w:sz w:val="22"/>
          <w:szCs w:val="22"/>
        </w:rPr>
        <w:t xml:space="preserve">di essere consapevole, sin d’ora, che in caso di inottemperanza a tutto quanto sopra, risulterà automaticamente decaduta dall’aggiudicazione, consentendo conseguentemente l’Amministrazione comunale di procedere all’aggiudicazione </w:t>
      </w:r>
      <w:r>
        <w:rPr>
          <w:sz w:val="22"/>
          <w:szCs w:val="22"/>
        </w:rPr>
        <w:t>al concorrente</w:t>
      </w:r>
      <w:r w:rsidRPr="00DE1C89">
        <w:rPr>
          <w:sz w:val="22"/>
          <w:szCs w:val="22"/>
        </w:rPr>
        <w:t xml:space="preserve"> che segue in graduatoria, impegnandosi a risarcire all’Ente l’eventuale danno recato;</w:t>
      </w:r>
    </w:p>
    <w:p w14:paraId="53220BE6" w14:textId="77777777" w:rsidR="003C1D70" w:rsidRPr="00DE1C89" w:rsidRDefault="003C1D70" w:rsidP="003C1D70">
      <w:pPr>
        <w:pStyle w:val="Paragrafoelenco"/>
        <w:numPr>
          <w:ilvl w:val="0"/>
          <w:numId w:val="1"/>
        </w:numPr>
        <w:jc w:val="both"/>
        <w:rPr>
          <w:sz w:val="22"/>
          <w:szCs w:val="22"/>
        </w:rPr>
      </w:pPr>
      <w:r w:rsidRPr="00DE1C89">
        <w:rPr>
          <w:sz w:val="22"/>
          <w:szCs w:val="22"/>
        </w:rPr>
        <w:t>di avere preso atto dell’informativa fatta nel Bando e resa ai sensi del D.Lgs. 196/2003 e liberamente accorda il proprio consenso affinchè ai sensi e per gli effetti del citato decreto, tutti i propri dati personali possano essere trattati dal Comune per gli scopi relativi al presente bando in questione ed essere oggetto di comunicazioni ai soggetti pubblici e privati per le finalità dichiarate nella su richiamata informativa.</w:t>
      </w:r>
    </w:p>
    <w:p w14:paraId="5C2F54E3" w14:textId="77777777" w:rsidR="003C1D70" w:rsidRPr="00DE1C89" w:rsidRDefault="003C1D70" w:rsidP="003C1D70">
      <w:pPr>
        <w:rPr>
          <w:sz w:val="22"/>
          <w:szCs w:val="22"/>
        </w:rPr>
      </w:pPr>
    </w:p>
    <w:p w14:paraId="1ED87C9B" w14:textId="77777777" w:rsidR="003C1D70" w:rsidRPr="00DE1C89" w:rsidRDefault="003C1D70" w:rsidP="003C1D70">
      <w:pPr>
        <w:rPr>
          <w:sz w:val="22"/>
          <w:szCs w:val="22"/>
        </w:rPr>
      </w:pPr>
      <w:r w:rsidRPr="00DE1C89">
        <w:rPr>
          <w:sz w:val="22"/>
          <w:szCs w:val="22"/>
        </w:rPr>
        <w:t>Il sottoscritto, inoltre, dichiara sotto la propria responsabilità,</w:t>
      </w:r>
    </w:p>
    <w:p w14:paraId="72310E9D" w14:textId="77777777" w:rsidR="003C1D70" w:rsidRPr="00DE1C89" w:rsidRDefault="003C1D70" w:rsidP="003C1D70">
      <w:pPr>
        <w:rPr>
          <w:sz w:val="22"/>
          <w:szCs w:val="22"/>
        </w:rPr>
      </w:pPr>
    </w:p>
    <w:p w14:paraId="5F0A81BD" w14:textId="77777777" w:rsidR="003C1D70" w:rsidRDefault="003C1D70" w:rsidP="003C1D70">
      <w:pPr>
        <w:jc w:val="both"/>
        <w:rPr>
          <w:sz w:val="22"/>
          <w:szCs w:val="22"/>
        </w:rPr>
      </w:pPr>
      <w:r w:rsidRPr="00DE1C89">
        <w:rPr>
          <w:sz w:val="22"/>
          <w:szCs w:val="22"/>
        </w:rPr>
        <w:t>di partecipare al bando pubblico per la locazione dell’immobile in oggetto come:</w:t>
      </w:r>
    </w:p>
    <w:p w14:paraId="31200E4C" w14:textId="77777777" w:rsidR="003C1D70" w:rsidRPr="00DE1C89" w:rsidRDefault="003C1D70" w:rsidP="003C1D70">
      <w:pPr>
        <w:jc w:val="both"/>
        <w:rPr>
          <w:sz w:val="22"/>
          <w:szCs w:val="22"/>
        </w:rPr>
      </w:pPr>
    </w:p>
    <w:p w14:paraId="35D13CE5" w14:textId="77777777" w:rsidR="003C1D70" w:rsidRPr="00DE1C89" w:rsidRDefault="003C1D70" w:rsidP="003C1D70">
      <w:pPr>
        <w:spacing w:line="360" w:lineRule="auto"/>
        <w:jc w:val="both"/>
        <w:rPr>
          <w:sz w:val="22"/>
          <w:szCs w:val="22"/>
        </w:rPr>
      </w:pPr>
      <w:r>
        <w:rPr>
          <w:sz w:val="22"/>
          <w:szCs w:val="22"/>
        </w:rPr>
        <w:t>(  )</w:t>
      </w:r>
      <w:r>
        <w:rPr>
          <w:sz w:val="22"/>
          <w:szCs w:val="22"/>
        </w:rPr>
        <w:tab/>
        <w:t>Persona fisica</w:t>
      </w:r>
    </w:p>
    <w:p w14:paraId="3719FB61" w14:textId="77777777" w:rsidR="003C1D70" w:rsidRPr="00DE1C89" w:rsidRDefault="003C1D70" w:rsidP="003C1D70">
      <w:pPr>
        <w:spacing w:line="360" w:lineRule="auto"/>
        <w:jc w:val="both"/>
        <w:rPr>
          <w:sz w:val="22"/>
          <w:szCs w:val="22"/>
        </w:rPr>
      </w:pPr>
      <w:r w:rsidRPr="00DE1C89">
        <w:rPr>
          <w:sz w:val="22"/>
          <w:szCs w:val="22"/>
        </w:rPr>
        <w:t>(  )</w:t>
      </w:r>
      <w:r w:rsidRPr="00DE1C89">
        <w:rPr>
          <w:sz w:val="22"/>
          <w:szCs w:val="22"/>
        </w:rPr>
        <w:tab/>
      </w:r>
      <w:r>
        <w:rPr>
          <w:sz w:val="22"/>
          <w:szCs w:val="22"/>
        </w:rPr>
        <w:t>Persona giuridica</w:t>
      </w:r>
      <w:r w:rsidRPr="00DE1C89">
        <w:rPr>
          <w:sz w:val="22"/>
          <w:szCs w:val="22"/>
        </w:rPr>
        <w:t>;</w:t>
      </w:r>
    </w:p>
    <w:p w14:paraId="7ACD7813" w14:textId="77777777" w:rsidR="003C1D70" w:rsidRPr="00DE1C89" w:rsidRDefault="003C1D70" w:rsidP="003C1D70">
      <w:pPr>
        <w:jc w:val="both"/>
        <w:rPr>
          <w:sz w:val="22"/>
          <w:szCs w:val="22"/>
        </w:rPr>
      </w:pPr>
    </w:p>
    <w:p w14:paraId="378467D0" w14:textId="77777777" w:rsidR="003C1D70" w:rsidRPr="00DE1C89" w:rsidRDefault="003C1D70" w:rsidP="003C1D70">
      <w:pPr>
        <w:jc w:val="both"/>
        <w:rPr>
          <w:sz w:val="22"/>
          <w:szCs w:val="22"/>
        </w:rPr>
      </w:pPr>
      <w:r w:rsidRPr="00DE1C89">
        <w:rPr>
          <w:sz w:val="22"/>
          <w:szCs w:val="22"/>
        </w:rPr>
        <w:t>a tal fine, consapevole del fatto, che in caso di mendace dichiarazione, verranno applicate nei suoi riguardi, ai sensi dell’art. 76 del D.P.R. 28.12.2000, N. 445, le sanzioni previste dal codice penale e dalle leggi speciali in materia di falsità negli atti, oltre alle conseguenze amministrative previste per le procedure relative agli appalti pubblici.</w:t>
      </w:r>
    </w:p>
    <w:p w14:paraId="6D8F7A97" w14:textId="77777777" w:rsidR="003C1D70" w:rsidRPr="00DE1C89" w:rsidRDefault="003C1D70" w:rsidP="003C1D70">
      <w:pPr>
        <w:jc w:val="both"/>
        <w:rPr>
          <w:sz w:val="22"/>
          <w:szCs w:val="22"/>
        </w:rPr>
      </w:pPr>
    </w:p>
    <w:p w14:paraId="345EDF81" w14:textId="4192E836" w:rsidR="003C1D70" w:rsidRPr="00DE1C89" w:rsidRDefault="003C1D70" w:rsidP="003C1D70">
      <w:pPr>
        <w:jc w:val="both"/>
        <w:rPr>
          <w:sz w:val="22"/>
          <w:szCs w:val="22"/>
        </w:rPr>
      </w:pPr>
      <w:r w:rsidRPr="00DE1C89">
        <w:rPr>
          <w:sz w:val="22"/>
          <w:szCs w:val="22"/>
        </w:rPr>
        <w:t xml:space="preserve">Dichiara altresì di non trovarsi in una delle cause di impossibilità a contrarre con la p.a. di cui all’art. </w:t>
      </w:r>
      <w:r w:rsidR="00C800C7">
        <w:rPr>
          <w:sz w:val="22"/>
          <w:szCs w:val="22"/>
        </w:rPr>
        <w:t>94</w:t>
      </w:r>
      <w:r w:rsidRPr="00DE1C89">
        <w:rPr>
          <w:sz w:val="22"/>
          <w:szCs w:val="22"/>
        </w:rPr>
        <w:t xml:space="preserve"> del d.lgs. </w:t>
      </w:r>
      <w:r w:rsidR="00C800C7">
        <w:rPr>
          <w:sz w:val="22"/>
          <w:szCs w:val="22"/>
        </w:rPr>
        <w:t>36/2023</w:t>
      </w:r>
      <w:r w:rsidRPr="00DE1C89">
        <w:rPr>
          <w:sz w:val="22"/>
          <w:szCs w:val="22"/>
        </w:rPr>
        <w:t xml:space="preserve"> ed in particolare:</w:t>
      </w:r>
    </w:p>
    <w:p w14:paraId="36B11A07" w14:textId="0CA2ACF5" w:rsidR="003C1D70" w:rsidRPr="003C1D70" w:rsidRDefault="003C1D70" w:rsidP="003C1D70">
      <w:pPr>
        <w:pStyle w:val="Paragrafoelenco"/>
        <w:numPr>
          <w:ilvl w:val="0"/>
          <w:numId w:val="2"/>
        </w:numPr>
        <w:jc w:val="both"/>
        <w:rPr>
          <w:sz w:val="22"/>
          <w:szCs w:val="22"/>
        </w:rPr>
      </w:pPr>
      <w:r w:rsidRPr="00DE1C89">
        <w:rPr>
          <w:sz w:val="22"/>
          <w:szCs w:val="22"/>
        </w:rPr>
        <w:t>(  )</w:t>
      </w:r>
      <w:r>
        <w:rPr>
          <w:sz w:val="22"/>
          <w:szCs w:val="22"/>
        </w:rPr>
        <w:t xml:space="preserve"> </w:t>
      </w:r>
      <w:r w:rsidRPr="00DE1C89">
        <w:rPr>
          <w:b/>
          <w:sz w:val="22"/>
          <w:szCs w:val="22"/>
          <w:u w:val="single"/>
        </w:rPr>
        <w:t>che nei propri confronti e nei confronti di tutti gli altri rappresentanti legali</w:t>
      </w:r>
      <w:r>
        <w:rPr>
          <w:b/>
          <w:sz w:val="22"/>
          <w:szCs w:val="22"/>
          <w:u w:val="single"/>
        </w:rPr>
        <w:t xml:space="preserve"> </w:t>
      </w:r>
      <w:r w:rsidRPr="00AD28E0">
        <w:rPr>
          <w:sz w:val="22"/>
          <w:szCs w:val="22"/>
          <w:u w:val="single"/>
        </w:rPr>
        <w:t>(in caso di società</w:t>
      </w:r>
      <w:r>
        <w:rPr>
          <w:b/>
          <w:sz w:val="22"/>
          <w:szCs w:val="22"/>
          <w:u w:val="single"/>
        </w:rPr>
        <w:t>),</w:t>
      </w:r>
      <w:r w:rsidRPr="00DE1C89">
        <w:rPr>
          <w:sz w:val="22"/>
          <w:szCs w:val="22"/>
        </w:rPr>
        <w:t xml:space="preserve"> soggetti con poteri di rappresentanza o potere contrattuale, direttori tecnici e soci, della cui situazione giuridica dichiara di essere a conoscenza, assumendone le relative responsabilità non è stata pronunciata  sentenza definitiva o decreto penale di condanna divenuto irrevocabile o sentenza di applicazione della pena su richiesta ai </w:t>
      </w:r>
      <w:r w:rsidRPr="003C1D70">
        <w:rPr>
          <w:sz w:val="22"/>
          <w:szCs w:val="22"/>
        </w:rPr>
        <w:t>sensi dell'</w:t>
      </w:r>
      <w:hyperlink r:id="rId5" w:anchor="444" w:history="1">
        <w:r w:rsidRPr="003C1D70">
          <w:rPr>
            <w:rStyle w:val="Collegamentoipertestuale"/>
            <w:color w:val="auto"/>
            <w:sz w:val="22"/>
            <w:szCs w:val="22"/>
            <w:u w:val="none"/>
          </w:rPr>
          <w:t>articolo 444 del codice di procedura penale</w:t>
        </w:r>
      </w:hyperlink>
      <w:r w:rsidRPr="003C1D70">
        <w:rPr>
          <w:sz w:val="22"/>
          <w:szCs w:val="22"/>
        </w:rPr>
        <w:t xml:space="preserve">,  per uno dei reati di cui </w:t>
      </w:r>
      <w:r w:rsidR="00C800C7">
        <w:rPr>
          <w:sz w:val="22"/>
          <w:szCs w:val="22"/>
        </w:rPr>
        <w:t>all’art</w:t>
      </w:r>
      <w:r w:rsidRPr="003C1D70">
        <w:rPr>
          <w:sz w:val="22"/>
          <w:szCs w:val="22"/>
        </w:rPr>
        <w:t>.</w:t>
      </w:r>
      <w:r w:rsidR="00C800C7">
        <w:rPr>
          <w:sz w:val="22"/>
          <w:szCs w:val="22"/>
        </w:rPr>
        <w:t xml:space="preserve"> 94</w:t>
      </w:r>
      <w:r w:rsidRPr="003C1D70">
        <w:rPr>
          <w:sz w:val="22"/>
          <w:szCs w:val="22"/>
        </w:rPr>
        <w:t xml:space="preserve"> del d.lgs. d.lgs. </w:t>
      </w:r>
      <w:r w:rsidR="00C800C7">
        <w:rPr>
          <w:sz w:val="22"/>
          <w:szCs w:val="22"/>
        </w:rPr>
        <w:t>36/2023;</w:t>
      </w:r>
    </w:p>
    <w:p w14:paraId="434040EE" w14:textId="77777777" w:rsidR="003C1D70" w:rsidRPr="003C1D70" w:rsidRDefault="003C1D70" w:rsidP="003C1D70">
      <w:pPr>
        <w:spacing w:after="120"/>
        <w:ind w:left="357" w:firstLine="352"/>
        <w:jc w:val="both"/>
        <w:rPr>
          <w:b/>
          <w:sz w:val="22"/>
          <w:szCs w:val="22"/>
          <w:u w:val="single"/>
        </w:rPr>
      </w:pPr>
      <w:r w:rsidRPr="003C1D70">
        <w:rPr>
          <w:b/>
          <w:sz w:val="22"/>
          <w:szCs w:val="22"/>
          <w:u w:val="single"/>
        </w:rPr>
        <w:t xml:space="preserve">ovvero </w:t>
      </w:r>
    </w:p>
    <w:p w14:paraId="1307C1C1" w14:textId="77777777" w:rsidR="003C1D70" w:rsidRDefault="003C1D70" w:rsidP="003C1D70">
      <w:pPr>
        <w:spacing w:after="120"/>
        <w:ind w:left="357" w:firstLine="352"/>
        <w:jc w:val="both"/>
        <w:rPr>
          <w:sz w:val="22"/>
          <w:szCs w:val="22"/>
        </w:rPr>
      </w:pPr>
      <w:r w:rsidRPr="00DE1C89">
        <w:rPr>
          <w:sz w:val="22"/>
          <w:szCs w:val="22"/>
        </w:rPr>
        <w:t>(  )</w:t>
      </w:r>
      <w:r>
        <w:rPr>
          <w:sz w:val="22"/>
          <w:szCs w:val="22"/>
        </w:rPr>
        <w:t xml:space="preserve"> </w:t>
      </w:r>
      <w:r w:rsidRPr="00DE1C89">
        <w:rPr>
          <w:sz w:val="22"/>
          <w:szCs w:val="22"/>
        </w:rPr>
        <w:t>di aver riportato</w:t>
      </w:r>
      <w:r>
        <w:rPr>
          <w:sz w:val="22"/>
          <w:szCs w:val="22"/>
        </w:rPr>
        <w:t xml:space="preserve"> le seguenti condanne</w:t>
      </w:r>
      <w:r w:rsidRPr="00DE1C89">
        <w:rPr>
          <w:sz w:val="22"/>
          <w:szCs w:val="22"/>
        </w:rPr>
        <w:t xml:space="preserve"> (indicare il/i soggetto/i specificando ruolo, imputazione, condanna):</w:t>
      </w:r>
    </w:p>
    <w:p w14:paraId="2BA0D40B" w14:textId="77777777" w:rsidR="003C1D70" w:rsidRPr="00DE1C89" w:rsidRDefault="003C1D70" w:rsidP="003C1D70">
      <w:pPr>
        <w:spacing w:after="120"/>
        <w:ind w:left="357" w:firstLine="352"/>
        <w:jc w:val="both"/>
        <w:rPr>
          <w:sz w:val="22"/>
          <w:szCs w:val="22"/>
        </w:rPr>
      </w:pPr>
    </w:p>
    <w:p w14:paraId="53F3760C" w14:textId="77777777" w:rsidR="003C1D70" w:rsidRPr="00DE1C89" w:rsidRDefault="003C1D70" w:rsidP="003C1D70">
      <w:pPr>
        <w:pBdr>
          <w:top w:val="single" w:sz="6" w:space="1" w:color="auto"/>
          <w:bottom w:val="single" w:sz="6" w:space="1" w:color="auto"/>
        </w:pBdr>
        <w:spacing w:after="120"/>
        <w:ind w:left="357" w:firstLine="352"/>
        <w:jc w:val="both"/>
        <w:rPr>
          <w:sz w:val="22"/>
          <w:szCs w:val="22"/>
        </w:rPr>
      </w:pPr>
    </w:p>
    <w:p w14:paraId="3E049236" w14:textId="77777777" w:rsidR="003C1D70" w:rsidRPr="00DE1C89" w:rsidRDefault="003C1D70" w:rsidP="003C1D70">
      <w:pPr>
        <w:pBdr>
          <w:bottom w:val="single" w:sz="6" w:space="1" w:color="auto"/>
          <w:between w:val="single" w:sz="6" w:space="1" w:color="auto"/>
        </w:pBdr>
        <w:spacing w:after="120"/>
        <w:ind w:left="357" w:firstLine="352"/>
        <w:jc w:val="both"/>
        <w:rPr>
          <w:sz w:val="22"/>
          <w:szCs w:val="22"/>
        </w:rPr>
      </w:pPr>
    </w:p>
    <w:p w14:paraId="5069F204" w14:textId="77777777" w:rsidR="003C1D70" w:rsidRPr="00DE1C89" w:rsidRDefault="003C1D70" w:rsidP="003C1D70">
      <w:pPr>
        <w:pStyle w:val="Paragrafoelenco"/>
        <w:jc w:val="both"/>
        <w:rPr>
          <w:sz w:val="22"/>
          <w:szCs w:val="22"/>
        </w:rPr>
      </w:pPr>
    </w:p>
    <w:p w14:paraId="0B765979" w14:textId="77777777" w:rsidR="003C1D70" w:rsidRPr="003C1D70" w:rsidRDefault="003C1D70" w:rsidP="003C1D70">
      <w:pPr>
        <w:pStyle w:val="Paragrafoelenco"/>
        <w:numPr>
          <w:ilvl w:val="0"/>
          <w:numId w:val="2"/>
        </w:numPr>
        <w:jc w:val="both"/>
        <w:rPr>
          <w:sz w:val="22"/>
          <w:szCs w:val="22"/>
        </w:rPr>
      </w:pPr>
      <w:r w:rsidRPr="00DE1C89">
        <w:rPr>
          <w:sz w:val="22"/>
          <w:szCs w:val="22"/>
        </w:rPr>
        <w:t xml:space="preserve">che nei propri confronti e </w:t>
      </w:r>
      <w:r w:rsidRPr="00DE1C89">
        <w:rPr>
          <w:b/>
          <w:sz w:val="22"/>
          <w:szCs w:val="22"/>
          <w:u w:val="single"/>
        </w:rPr>
        <w:t>nei confronti di tutti gli altri rappresentanti legali</w:t>
      </w:r>
      <w:r>
        <w:rPr>
          <w:b/>
          <w:sz w:val="22"/>
          <w:szCs w:val="22"/>
          <w:u w:val="single"/>
        </w:rPr>
        <w:t xml:space="preserve"> </w:t>
      </w:r>
      <w:r w:rsidRPr="00AD28E0">
        <w:rPr>
          <w:sz w:val="22"/>
          <w:szCs w:val="22"/>
          <w:u w:val="single"/>
        </w:rPr>
        <w:t>(in caso di società)</w:t>
      </w:r>
      <w:r w:rsidRPr="00DE1C89">
        <w:rPr>
          <w:sz w:val="22"/>
          <w:szCs w:val="22"/>
        </w:rPr>
        <w:t xml:space="preserve"> non sussistono cause di decadenza, di sospensione o di divieto previste dall'</w:t>
      </w:r>
      <w:hyperlink r:id="rId6" w:anchor="067" w:history="1">
        <w:r w:rsidRPr="003C1D70">
          <w:rPr>
            <w:rStyle w:val="Collegamentoipertestuale"/>
            <w:color w:val="auto"/>
            <w:sz w:val="22"/>
            <w:szCs w:val="22"/>
            <w:u w:val="none"/>
          </w:rPr>
          <w:t>articolo 67 del decreto legislativo 6 settembre 2011, n. 159</w:t>
        </w:r>
      </w:hyperlink>
      <w:r w:rsidRPr="003C1D70">
        <w:rPr>
          <w:rStyle w:val="Collegamentoipertestuale"/>
          <w:color w:val="auto"/>
          <w:sz w:val="22"/>
          <w:szCs w:val="22"/>
          <w:u w:val="none"/>
        </w:rPr>
        <w:t xml:space="preserve"> </w:t>
      </w:r>
      <w:r w:rsidRPr="003C1D70">
        <w:rPr>
          <w:sz w:val="22"/>
          <w:szCs w:val="22"/>
        </w:rPr>
        <w:t>o di un tentativo di infiltrazione mafiosa di cui all'</w:t>
      </w:r>
      <w:hyperlink r:id="rId7" w:anchor="084" w:history="1">
        <w:r w:rsidRPr="003C1D70">
          <w:rPr>
            <w:rStyle w:val="Collegamentoipertestuale"/>
            <w:color w:val="auto"/>
            <w:sz w:val="22"/>
            <w:szCs w:val="22"/>
            <w:u w:val="none"/>
          </w:rPr>
          <w:t>articolo 84, comma 4, del medesimo decre</w:t>
        </w:r>
      </w:hyperlink>
      <w:r w:rsidRPr="003C1D70">
        <w:rPr>
          <w:sz w:val="22"/>
          <w:szCs w:val="22"/>
        </w:rPr>
        <w:t>to;</w:t>
      </w:r>
    </w:p>
    <w:p w14:paraId="56533E83" w14:textId="73408683" w:rsidR="003C1D70" w:rsidRPr="00DE1C89" w:rsidRDefault="003C1D70" w:rsidP="003C1D70">
      <w:pPr>
        <w:pStyle w:val="Paragrafoelenco"/>
        <w:numPr>
          <w:ilvl w:val="0"/>
          <w:numId w:val="2"/>
        </w:numPr>
        <w:jc w:val="both"/>
        <w:rPr>
          <w:sz w:val="22"/>
          <w:szCs w:val="22"/>
        </w:rPr>
      </w:pPr>
      <w:r w:rsidRPr="00DE1C89">
        <w:rPr>
          <w:sz w:val="22"/>
          <w:szCs w:val="22"/>
        </w:rPr>
        <w:t xml:space="preserve">di non aver commesso violazioni gravi, definitivamente accertate, rispetto agli obblighi relativi al pagamento delle imposte e tasse o dei contributi previdenziali, secondo la legislazione italiana o quella dello Stato in cui sono stabiliti, secondo quanto stabilito </w:t>
      </w:r>
      <w:r w:rsidR="00C800C7">
        <w:rPr>
          <w:sz w:val="22"/>
          <w:szCs w:val="22"/>
        </w:rPr>
        <w:t>dal</w:t>
      </w:r>
      <w:r w:rsidRPr="00DE1C89">
        <w:rPr>
          <w:sz w:val="22"/>
          <w:szCs w:val="22"/>
        </w:rPr>
        <w:t xml:space="preserve">  d.lgs. </w:t>
      </w:r>
      <w:r w:rsidR="00C800C7">
        <w:rPr>
          <w:sz w:val="22"/>
          <w:szCs w:val="22"/>
        </w:rPr>
        <w:t>36</w:t>
      </w:r>
      <w:r w:rsidRPr="00DE1C89">
        <w:rPr>
          <w:sz w:val="22"/>
          <w:szCs w:val="22"/>
        </w:rPr>
        <w:t>/20</w:t>
      </w:r>
      <w:r w:rsidR="00C800C7">
        <w:rPr>
          <w:sz w:val="22"/>
          <w:szCs w:val="22"/>
        </w:rPr>
        <w:t>23</w:t>
      </w:r>
      <w:r w:rsidRPr="00DE1C89">
        <w:rPr>
          <w:sz w:val="22"/>
          <w:szCs w:val="22"/>
        </w:rPr>
        <w:t>;</w:t>
      </w:r>
    </w:p>
    <w:p w14:paraId="52921356" w14:textId="77777777" w:rsidR="003C1D70" w:rsidRPr="00DE1C89" w:rsidRDefault="003C1D70" w:rsidP="003C1D70">
      <w:pPr>
        <w:pStyle w:val="Paragrafoelenco"/>
        <w:numPr>
          <w:ilvl w:val="0"/>
          <w:numId w:val="2"/>
        </w:numPr>
        <w:jc w:val="both"/>
        <w:rPr>
          <w:sz w:val="22"/>
          <w:szCs w:val="22"/>
        </w:rPr>
      </w:pPr>
      <w:r w:rsidRPr="00DE1C89">
        <w:rPr>
          <w:sz w:val="22"/>
          <w:szCs w:val="22"/>
        </w:rPr>
        <w:t>di non trovarsi in stato di fallimento, di liquidazione coatta, di concordato preventivo, salvo il caso di concordato con continuità aziendale, o nei cui riguardi sia in corso un procedimento per la dichiarazione di una di tali situazioni;</w:t>
      </w:r>
    </w:p>
    <w:p w14:paraId="48FCABB9" w14:textId="77777777" w:rsidR="003C1D70" w:rsidRPr="003C1D70" w:rsidRDefault="003C1D70" w:rsidP="003C1D70">
      <w:pPr>
        <w:pStyle w:val="Paragrafoelenco"/>
        <w:numPr>
          <w:ilvl w:val="0"/>
          <w:numId w:val="2"/>
        </w:numPr>
        <w:jc w:val="both"/>
        <w:rPr>
          <w:sz w:val="22"/>
          <w:szCs w:val="22"/>
        </w:rPr>
      </w:pPr>
      <w:r w:rsidRPr="00DE1C89">
        <w:rPr>
          <w:sz w:val="22"/>
          <w:szCs w:val="22"/>
        </w:rPr>
        <w:t xml:space="preserve">di non essere soggetto alla sanzione interdittiva di cui </w:t>
      </w:r>
      <w:r w:rsidRPr="003C1D70">
        <w:rPr>
          <w:sz w:val="22"/>
          <w:szCs w:val="22"/>
        </w:rPr>
        <w:t>all'</w:t>
      </w:r>
      <w:hyperlink r:id="rId8" w:anchor="09" w:history="1">
        <w:r w:rsidRPr="003C1D70">
          <w:rPr>
            <w:rStyle w:val="Collegamentoipertestuale"/>
            <w:color w:val="auto"/>
            <w:sz w:val="22"/>
            <w:szCs w:val="22"/>
            <w:u w:val="none"/>
          </w:rPr>
          <w:t>articolo 9, comma 2, lettera c) del decreto legislativo 8 giugno 2001, n. 231</w:t>
        </w:r>
      </w:hyperlink>
      <w:r w:rsidRPr="003C1D70">
        <w:rPr>
          <w:sz w:val="22"/>
          <w:szCs w:val="22"/>
        </w:rPr>
        <w:t> o ad altra sanzione che comporta il divieto di contrarre con la pubblica amministrazione, compresi i provvedimenti interdittivi di cui all'</w:t>
      </w:r>
      <w:hyperlink r:id="rId9" w:anchor="014" w:history="1">
        <w:r w:rsidRPr="003C1D70">
          <w:rPr>
            <w:rStyle w:val="Collegamentoipertestuale"/>
            <w:color w:val="auto"/>
            <w:sz w:val="22"/>
            <w:szCs w:val="22"/>
            <w:u w:val="none"/>
          </w:rPr>
          <w:t>articolo 14 del decreto legislativo 9 aprile 2008, n. 81</w:t>
        </w:r>
      </w:hyperlink>
      <w:r w:rsidRPr="003C1D70">
        <w:rPr>
          <w:sz w:val="22"/>
          <w:szCs w:val="22"/>
        </w:rPr>
        <w:t>;</w:t>
      </w:r>
    </w:p>
    <w:p w14:paraId="2054BE1D" w14:textId="77777777" w:rsidR="003C1D70" w:rsidRPr="003C1D70" w:rsidRDefault="003C1D70" w:rsidP="003C1D70">
      <w:pPr>
        <w:pStyle w:val="Paragrafoelenco"/>
        <w:numPr>
          <w:ilvl w:val="0"/>
          <w:numId w:val="2"/>
        </w:numPr>
        <w:jc w:val="both"/>
        <w:rPr>
          <w:sz w:val="22"/>
          <w:szCs w:val="22"/>
        </w:rPr>
      </w:pPr>
      <w:r w:rsidRPr="003C1D70">
        <w:rPr>
          <w:sz w:val="22"/>
          <w:szCs w:val="22"/>
        </w:rPr>
        <w:t>d non aver violato il divieto di intestazione fiduciaria di cui all'</w:t>
      </w:r>
      <w:hyperlink r:id="rId10" w:anchor="17" w:history="1">
        <w:r w:rsidRPr="003C1D70">
          <w:rPr>
            <w:rStyle w:val="Collegamentoipertestuale"/>
            <w:color w:val="auto"/>
            <w:sz w:val="22"/>
            <w:szCs w:val="22"/>
            <w:u w:val="none"/>
          </w:rPr>
          <w:t>articolo 17 della legge 19 marzo 1990, n. 55</w:t>
        </w:r>
      </w:hyperlink>
      <w:r w:rsidRPr="003C1D70">
        <w:rPr>
          <w:sz w:val="22"/>
          <w:szCs w:val="22"/>
        </w:rPr>
        <w:t>;</w:t>
      </w:r>
    </w:p>
    <w:p w14:paraId="6E0E1335" w14:textId="77777777" w:rsidR="003C1D70" w:rsidRPr="00463348" w:rsidRDefault="003C1D70" w:rsidP="003C1D70">
      <w:pPr>
        <w:pStyle w:val="Paragrafoelenco"/>
        <w:numPr>
          <w:ilvl w:val="0"/>
          <w:numId w:val="2"/>
        </w:numPr>
        <w:shd w:val="clear" w:color="auto" w:fill="FFFFFF"/>
        <w:jc w:val="both"/>
        <w:rPr>
          <w:color w:val="000000"/>
          <w:sz w:val="22"/>
          <w:szCs w:val="22"/>
        </w:rPr>
      </w:pPr>
      <w:r w:rsidRPr="00463348">
        <w:rPr>
          <w:color w:val="000000"/>
          <w:sz w:val="22"/>
          <w:szCs w:val="22"/>
          <w:shd w:val="clear" w:color="auto" w:fill="F5FDFE"/>
        </w:rPr>
        <w:t>di non trovarsi rispetto ad un altro partecipante alla medesima procedura di affidamento, in una situazione di controllo di cui all'</w:t>
      </w:r>
      <w:hyperlink r:id="rId11" w:anchor="2359" w:history="1">
        <w:r w:rsidRPr="00463348">
          <w:rPr>
            <w:rStyle w:val="Collegamentoipertestuale"/>
            <w:color w:val="000000"/>
            <w:sz w:val="22"/>
            <w:szCs w:val="22"/>
            <w:shd w:val="clear" w:color="auto" w:fill="F5FDFE"/>
          </w:rPr>
          <w:t>articolo 2359 del codice civile</w:t>
        </w:r>
      </w:hyperlink>
      <w:r w:rsidRPr="00463348">
        <w:rPr>
          <w:color w:val="000000"/>
          <w:sz w:val="22"/>
          <w:szCs w:val="22"/>
          <w:shd w:val="clear" w:color="auto" w:fill="F5FDFE"/>
        </w:rPr>
        <w:t xml:space="preserve"> o in una qualsiasi relazione, anche di fatto, se la situazione di controllo o la relazione comporti che le offerte sono imputabili ad un unico centro decisionale.</w:t>
      </w:r>
    </w:p>
    <w:p w14:paraId="2D03CCB2" w14:textId="77777777" w:rsidR="003C1D70" w:rsidRPr="00DE1C89" w:rsidRDefault="003C1D70" w:rsidP="003C1D70">
      <w:pPr>
        <w:pStyle w:val="Paragrafoelenco"/>
        <w:numPr>
          <w:ilvl w:val="0"/>
          <w:numId w:val="2"/>
        </w:numPr>
        <w:jc w:val="both"/>
        <w:rPr>
          <w:sz w:val="22"/>
          <w:szCs w:val="22"/>
        </w:rPr>
      </w:pPr>
      <w:r w:rsidRPr="00DE1C89">
        <w:rPr>
          <w:sz w:val="22"/>
          <w:szCs w:val="22"/>
        </w:rPr>
        <w:t>(  ) di non essere assoggettato agli obblighi di assunzioni obbligatorie di cui alla legge 68/99 (nel caso di concorrente che occupa non più di 15 dipendenti oppure da 15 a 35 dipendenti qualora non abbia effettuato assunzioni dopo il 18.01.2000);</w:t>
      </w:r>
    </w:p>
    <w:p w14:paraId="05D086A2" w14:textId="77777777" w:rsidR="003C1D70" w:rsidRPr="00DE1C89" w:rsidRDefault="003C1D70" w:rsidP="003C1D70">
      <w:pPr>
        <w:pStyle w:val="Paragrafoelenco"/>
        <w:jc w:val="both"/>
        <w:rPr>
          <w:sz w:val="22"/>
          <w:szCs w:val="22"/>
        </w:rPr>
      </w:pPr>
      <w:r w:rsidRPr="00DE1C89">
        <w:rPr>
          <w:sz w:val="22"/>
          <w:szCs w:val="22"/>
        </w:rPr>
        <w:lastRenderedPageBreak/>
        <w:t xml:space="preserve"> (  ) di essere in regola con le norme che disciplinano il diritto al lavoro dei disabili di cui alla legge 68/99 (nel caso di concorrente che occupa più 35 dipendenti oppure da 15 a 35 dipendenti qualora abbia effettuato una nuova assunzione dopo il 18.01.2000).</w:t>
      </w:r>
    </w:p>
    <w:p w14:paraId="2BC9B0A5" w14:textId="77777777" w:rsidR="003C1D70" w:rsidRPr="00DE1C89" w:rsidRDefault="003C1D70" w:rsidP="003C1D70">
      <w:pPr>
        <w:pStyle w:val="Paragrafoelenco"/>
        <w:shd w:val="clear" w:color="auto" w:fill="FFFFFF"/>
        <w:ind w:left="708"/>
        <w:jc w:val="both"/>
        <w:rPr>
          <w:sz w:val="22"/>
          <w:szCs w:val="22"/>
        </w:rPr>
      </w:pPr>
    </w:p>
    <w:p w14:paraId="738A81D4" w14:textId="77777777" w:rsidR="003C1D70" w:rsidRPr="00DE1C89" w:rsidRDefault="003C1D70" w:rsidP="003C1D70">
      <w:pPr>
        <w:shd w:val="clear" w:color="auto" w:fill="FFFFFF"/>
        <w:jc w:val="both"/>
        <w:rPr>
          <w:sz w:val="22"/>
          <w:szCs w:val="22"/>
        </w:rPr>
      </w:pPr>
    </w:p>
    <w:p w14:paraId="23A3A4B1" w14:textId="77777777" w:rsidR="003C1D70" w:rsidRPr="00DE1C89" w:rsidRDefault="003C1D70" w:rsidP="003C1D70">
      <w:pPr>
        <w:jc w:val="both"/>
        <w:rPr>
          <w:sz w:val="22"/>
          <w:szCs w:val="22"/>
        </w:rPr>
      </w:pPr>
      <w:r w:rsidRPr="00DE1C89">
        <w:rPr>
          <w:sz w:val="22"/>
          <w:szCs w:val="22"/>
        </w:rPr>
        <w:t>Data, ______________________</w:t>
      </w:r>
      <w:r w:rsidRPr="00DE1C89">
        <w:rPr>
          <w:sz w:val="22"/>
          <w:szCs w:val="22"/>
        </w:rPr>
        <w:tab/>
      </w:r>
      <w:r w:rsidRPr="00DE1C89">
        <w:rPr>
          <w:sz w:val="22"/>
          <w:szCs w:val="22"/>
        </w:rPr>
        <w:tab/>
      </w:r>
      <w:r w:rsidRPr="00DE1C89">
        <w:rPr>
          <w:sz w:val="22"/>
          <w:szCs w:val="22"/>
        </w:rPr>
        <w:tab/>
      </w:r>
      <w:r w:rsidRPr="00DE1C89">
        <w:rPr>
          <w:sz w:val="22"/>
          <w:szCs w:val="22"/>
        </w:rPr>
        <w:tab/>
        <w:t>IL DICHIARANTE</w:t>
      </w:r>
    </w:p>
    <w:p w14:paraId="57F1EBBF" w14:textId="77777777" w:rsidR="003C1D70" w:rsidRPr="00DE1C89" w:rsidRDefault="003C1D70" w:rsidP="003C1D70">
      <w:pPr>
        <w:jc w:val="both"/>
        <w:rPr>
          <w:sz w:val="22"/>
          <w:szCs w:val="22"/>
        </w:rPr>
      </w:pPr>
    </w:p>
    <w:p w14:paraId="76EDE93B" w14:textId="77777777" w:rsidR="003C1D70" w:rsidRPr="00DE1C89" w:rsidRDefault="003C1D70" w:rsidP="003C1D70">
      <w:pPr>
        <w:jc w:val="both"/>
        <w:rPr>
          <w:sz w:val="22"/>
          <w:szCs w:val="22"/>
        </w:rPr>
      </w:pPr>
      <w:r w:rsidRPr="00DE1C89">
        <w:rPr>
          <w:sz w:val="22"/>
          <w:szCs w:val="22"/>
        </w:rPr>
        <w:tab/>
      </w:r>
      <w:r w:rsidRPr="00DE1C89">
        <w:rPr>
          <w:sz w:val="22"/>
          <w:szCs w:val="22"/>
        </w:rPr>
        <w:tab/>
      </w:r>
      <w:r w:rsidRPr="00DE1C89">
        <w:rPr>
          <w:sz w:val="22"/>
          <w:szCs w:val="22"/>
        </w:rPr>
        <w:tab/>
      </w:r>
      <w:r w:rsidRPr="00DE1C89">
        <w:rPr>
          <w:sz w:val="22"/>
          <w:szCs w:val="22"/>
        </w:rPr>
        <w:tab/>
      </w:r>
      <w:r w:rsidRPr="00DE1C89">
        <w:rPr>
          <w:sz w:val="22"/>
          <w:szCs w:val="22"/>
        </w:rPr>
        <w:tab/>
      </w:r>
      <w:r w:rsidRPr="00DE1C89">
        <w:rPr>
          <w:sz w:val="22"/>
          <w:szCs w:val="22"/>
        </w:rPr>
        <w:tab/>
      </w:r>
      <w:r w:rsidRPr="00DE1C89">
        <w:rPr>
          <w:sz w:val="22"/>
          <w:szCs w:val="22"/>
        </w:rPr>
        <w:tab/>
        <w:t>_____________________________</w:t>
      </w:r>
    </w:p>
    <w:p w14:paraId="20197D63" w14:textId="77777777" w:rsidR="003C1D70" w:rsidRPr="00DE1C89" w:rsidRDefault="003C1D70" w:rsidP="003C1D70">
      <w:pPr>
        <w:jc w:val="both"/>
        <w:rPr>
          <w:sz w:val="22"/>
          <w:szCs w:val="22"/>
        </w:rPr>
      </w:pPr>
    </w:p>
    <w:p w14:paraId="0CEC09AC" w14:textId="77777777" w:rsidR="003C1D70" w:rsidRPr="00DE1C89" w:rsidRDefault="003C1D70" w:rsidP="003C1D70">
      <w:pPr>
        <w:jc w:val="both"/>
        <w:rPr>
          <w:sz w:val="22"/>
          <w:szCs w:val="22"/>
        </w:rPr>
      </w:pPr>
    </w:p>
    <w:p w14:paraId="563BC2A1" w14:textId="77777777" w:rsidR="003C1D70" w:rsidRPr="00DE1C89" w:rsidRDefault="003C1D70" w:rsidP="003C1D70">
      <w:pPr>
        <w:jc w:val="both"/>
        <w:rPr>
          <w:sz w:val="22"/>
          <w:szCs w:val="22"/>
        </w:rPr>
      </w:pPr>
    </w:p>
    <w:p w14:paraId="4DA68EB4" w14:textId="77777777" w:rsidR="003C1D70" w:rsidRPr="00DE1C89" w:rsidRDefault="003C1D70" w:rsidP="003C1D70">
      <w:pPr>
        <w:jc w:val="both"/>
        <w:rPr>
          <w:sz w:val="22"/>
          <w:szCs w:val="22"/>
        </w:rPr>
      </w:pPr>
      <w:r w:rsidRPr="00DE1C89">
        <w:rPr>
          <w:sz w:val="22"/>
          <w:szCs w:val="22"/>
        </w:rPr>
        <w:t>Allegato: copia fotostatica di un documento di identità del dichiarante.</w:t>
      </w:r>
    </w:p>
    <w:p w14:paraId="09BD5EAB" w14:textId="77777777" w:rsidR="003C1D70" w:rsidRPr="00DE1C89" w:rsidRDefault="003C1D70" w:rsidP="003C1D70">
      <w:pPr>
        <w:jc w:val="both"/>
        <w:rPr>
          <w:sz w:val="22"/>
          <w:szCs w:val="22"/>
        </w:rPr>
      </w:pPr>
    </w:p>
    <w:p w14:paraId="4DB610CC" w14:textId="77777777" w:rsidR="002C5F8F" w:rsidRDefault="002C5F8F"/>
    <w:sectPr w:rsidR="002C5F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D643F"/>
    <w:multiLevelType w:val="hybridMultilevel"/>
    <w:tmpl w:val="47A043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F3508CE"/>
    <w:multiLevelType w:val="hybridMultilevel"/>
    <w:tmpl w:val="68482E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3637405">
    <w:abstractNumId w:val="0"/>
  </w:num>
  <w:num w:numId="2" w16cid:durableId="88290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70"/>
    <w:rsid w:val="002C5F8F"/>
    <w:rsid w:val="003C1D70"/>
    <w:rsid w:val="006577B2"/>
    <w:rsid w:val="00C800C7"/>
    <w:rsid w:val="00D423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1E26"/>
  <w15:chartTrackingRefBased/>
  <w15:docId w15:val="{13049E49-7104-44B0-B7E1-919AA8D0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D70"/>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3C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1D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1D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1D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1D7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1D7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1D7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1D7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1D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1D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1D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1D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1D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1D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1D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1D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1D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1D7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1D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1D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1D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1D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1D70"/>
    <w:rPr>
      <w:i/>
      <w:iCs/>
      <w:color w:val="404040" w:themeColor="text1" w:themeTint="BF"/>
    </w:rPr>
  </w:style>
  <w:style w:type="paragraph" w:styleId="Paragrafoelenco">
    <w:name w:val="List Paragraph"/>
    <w:basedOn w:val="Normale"/>
    <w:uiPriority w:val="34"/>
    <w:qFormat/>
    <w:rsid w:val="003C1D70"/>
    <w:pPr>
      <w:ind w:left="720"/>
      <w:contextualSpacing/>
    </w:pPr>
  </w:style>
  <w:style w:type="character" w:styleId="Enfasiintensa">
    <w:name w:val="Intense Emphasis"/>
    <w:basedOn w:val="Carpredefinitoparagrafo"/>
    <w:uiPriority w:val="21"/>
    <w:qFormat/>
    <w:rsid w:val="003C1D70"/>
    <w:rPr>
      <w:i/>
      <w:iCs/>
      <w:color w:val="0F4761" w:themeColor="accent1" w:themeShade="BF"/>
    </w:rPr>
  </w:style>
  <w:style w:type="paragraph" w:styleId="Citazioneintensa">
    <w:name w:val="Intense Quote"/>
    <w:basedOn w:val="Normale"/>
    <w:next w:val="Normale"/>
    <w:link w:val="CitazioneintensaCarattere"/>
    <w:uiPriority w:val="30"/>
    <w:qFormat/>
    <w:rsid w:val="003C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1D70"/>
    <w:rPr>
      <w:i/>
      <w:iCs/>
      <w:color w:val="0F4761" w:themeColor="accent1" w:themeShade="BF"/>
    </w:rPr>
  </w:style>
  <w:style w:type="character" w:styleId="Riferimentointenso">
    <w:name w:val="Intense Reference"/>
    <w:basedOn w:val="Carpredefinitoparagrafo"/>
    <w:uiPriority w:val="32"/>
    <w:qFormat/>
    <w:rsid w:val="003C1D70"/>
    <w:rPr>
      <w:b/>
      <w:bCs/>
      <w:smallCaps/>
      <w:color w:val="0F4761" w:themeColor="accent1" w:themeShade="BF"/>
      <w:spacing w:val="5"/>
    </w:rPr>
  </w:style>
  <w:style w:type="character" w:styleId="Collegamentoipertestuale">
    <w:name w:val="Hyperlink"/>
    <w:uiPriority w:val="99"/>
    <w:rsid w:val="003C1D7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codicecivile.htm" TargetMode="External"/><Relationship Id="rId5" Type="http://schemas.openxmlformats.org/officeDocument/2006/relationships/hyperlink" Target="http://www.bosettiegatti.eu/info/norme/statali/codiceprocedurapenale.htm" TargetMode="External"/><Relationship Id="rId10" Type="http://schemas.openxmlformats.org/officeDocument/2006/relationships/hyperlink" Target="http://www.bosettiegatti.eu/info/norme/statali/1990_0055.htm" TargetMode="External"/><Relationship Id="rId4" Type="http://schemas.openxmlformats.org/officeDocument/2006/relationships/webSettings" Target="webSettings.xml"/><Relationship Id="rId9"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Gori</dc:creator>
  <cp:keywords/>
  <dc:description/>
  <cp:lastModifiedBy>Gabriele Gori</cp:lastModifiedBy>
  <cp:revision>2</cp:revision>
  <dcterms:created xsi:type="dcterms:W3CDTF">2026-01-17T10:32:00Z</dcterms:created>
  <dcterms:modified xsi:type="dcterms:W3CDTF">2026-01-17T10:39:00Z</dcterms:modified>
</cp:coreProperties>
</file>